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F7" w:rsidRDefault="00416950" w:rsidP="00416950">
      <w:pPr>
        <w:spacing w:after="0"/>
      </w:pPr>
      <w:r>
        <w:t>City Hall</w:t>
      </w:r>
    </w:p>
    <w:p w:rsidR="00416950" w:rsidRDefault="00416950" w:rsidP="00416950">
      <w:pPr>
        <w:spacing w:after="0"/>
      </w:pPr>
      <w:r>
        <w:t>July 16, 2019</w:t>
      </w:r>
    </w:p>
    <w:p w:rsidR="00416950" w:rsidRDefault="00416950" w:rsidP="00416950">
      <w:pPr>
        <w:spacing w:after="0"/>
      </w:pPr>
    </w:p>
    <w:p w:rsidR="00416950" w:rsidRDefault="00416950" w:rsidP="00416950">
      <w:pPr>
        <w:spacing w:after="0"/>
      </w:pPr>
      <w:r>
        <w:t>The regular Council meeting was held on Tuesday July 16, 2019 at 6:00 pm with Mayor John J. Rabun Jr., presiding.</w:t>
      </w:r>
    </w:p>
    <w:p w:rsidR="00416950" w:rsidRDefault="00416950" w:rsidP="00416950">
      <w:pPr>
        <w:spacing w:after="0"/>
      </w:pPr>
    </w:p>
    <w:p w:rsidR="00416950" w:rsidRDefault="00416950" w:rsidP="00416950">
      <w:pPr>
        <w:spacing w:after="0"/>
      </w:pPr>
      <w:r>
        <w:t>Those present were Councilmembers Edward Rabun, Stephanie Hannah and Wayne Favors. Councilmember Michelle Weatherford-Usry and Councilmember Eugene Love Jr. were unable to attend.</w:t>
      </w:r>
    </w:p>
    <w:p w:rsidR="00416950" w:rsidRDefault="00416950" w:rsidP="00416950">
      <w:pPr>
        <w:spacing w:after="0"/>
      </w:pPr>
    </w:p>
    <w:p w:rsidR="00416950" w:rsidRDefault="00416950" w:rsidP="00416950">
      <w:pPr>
        <w:spacing w:after="0"/>
      </w:pPr>
      <w:r>
        <w:t xml:space="preserve">Others present were City Administrator Arty Thrift, City </w:t>
      </w:r>
      <w:r w:rsidR="0062546E">
        <w:t>Clerk Janee Miller, City Attorney Chris Dube, Police Officer Joseph McAlpin, Police Officer Ashley Pletcher, Police Officer George Bensema and Administrative Assistant Amy Muhammad.</w:t>
      </w:r>
    </w:p>
    <w:p w:rsidR="0062546E" w:rsidRDefault="0062546E" w:rsidP="00416950">
      <w:pPr>
        <w:spacing w:after="0"/>
      </w:pPr>
    </w:p>
    <w:p w:rsidR="0062546E" w:rsidRDefault="0062546E" w:rsidP="00416950">
      <w:pPr>
        <w:spacing w:after="0"/>
      </w:pPr>
      <w:r>
        <w:t>Citizens present were Bennett Clark, Gail Clark, Dr. Willie L. Jones, Betsy Milburn, David Eubanks, Mary Walker and Sharena Vaughn.</w:t>
      </w:r>
    </w:p>
    <w:p w:rsidR="0062546E" w:rsidRDefault="0062546E" w:rsidP="00416950">
      <w:pPr>
        <w:spacing w:after="0"/>
      </w:pPr>
    </w:p>
    <w:p w:rsidR="0062546E" w:rsidRDefault="0062546E" w:rsidP="00416950">
      <w:pPr>
        <w:spacing w:after="0"/>
      </w:pPr>
      <w:r>
        <w:t>Rev. Willie L. Jones gave the invocation followed by the Pledge of Allegiance.</w:t>
      </w:r>
    </w:p>
    <w:p w:rsidR="0062546E" w:rsidRDefault="0062546E" w:rsidP="00416950">
      <w:pPr>
        <w:spacing w:after="0"/>
      </w:pPr>
    </w:p>
    <w:p w:rsidR="0062546E" w:rsidRDefault="0062546E" w:rsidP="00416950">
      <w:pPr>
        <w:spacing w:after="0"/>
      </w:pPr>
      <w:r>
        <w:t>Wayne Favors made a motion to adopt the Agenda as printed. Edward Rabun seconded the motion; all in favor.</w:t>
      </w:r>
    </w:p>
    <w:p w:rsidR="0062546E" w:rsidRDefault="0062546E" w:rsidP="00416950">
      <w:pPr>
        <w:spacing w:after="0"/>
      </w:pPr>
    </w:p>
    <w:p w:rsidR="0062546E" w:rsidRDefault="00837A92" w:rsidP="00416950">
      <w:pPr>
        <w:spacing w:after="0"/>
      </w:pPr>
      <w:r>
        <w:t>Minutes of the June 12, 2019 called council meeting, minutes of the June 12, 2019 executive session, minutes of the June 18, 2019 regular council meeting, minutes of the July 10, 2019 work session and minutes of the July 10, 2019 executive session were approved as printed with a motion made by Edward Rabun. Stephanie Hannah seconded the motion; all in favor.</w:t>
      </w:r>
    </w:p>
    <w:p w:rsidR="00837A92" w:rsidRDefault="00837A92" w:rsidP="00416950">
      <w:pPr>
        <w:spacing w:after="0"/>
      </w:pPr>
    </w:p>
    <w:p w:rsidR="00837A92" w:rsidRDefault="00837A92" w:rsidP="00416950">
      <w:pPr>
        <w:spacing w:after="0"/>
      </w:pPr>
      <w:r>
        <w:t>Stephanie Hannah made a motion to approve the General Fund, Water &amp; Sewer Fund, Gas Fund and Landfill &amp; Sanitation Fund Summary Financial Statement as presented. Wayne Favors seconded the motion; all in favor.</w:t>
      </w:r>
    </w:p>
    <w:p w:rsidR="0066377A" w:rsidRDefault="0066377A" w:rsidP="00416950">
      <w:pPr>
        <w:spacing w:after="0"/>
      </w:pPr>
    </w:p>
    <w:p w:rsidR="0066377A" w:rsidRDefault="0066377A" w:rsidP="00416950">
      <w:pPr>
        <w:spacing w:after="0"/>
      </w:pPr>
      <w:r>
        <w:t>Stephanie Hannah made a motion to adopt the Resolution to authorize Ref</w:t>
      </w:r>
      <w:r w:rsidR="00C60B09">
        <w:t>erendum</w:t>
      </w:r>
      <w:r>
        <w:t xml:space="preserve"> for sale of Distilled Spirits by the drink. Edward Rabun seconded the motion; all in favor.</w:t>
      </w:r>
    </w:p>
    <w:p w:rsidR="00483AC8" w:rsidRDefault="00483AC8" w:rsidP="00416950">
      <w:pPr>
        <w:spacing w:after="0"/>
      </w:pPr>
    </w:p>
    <w:p w:rsidR="00483AC8" w:rsidRDefault="00483AC8" w:rsidP="00416950">
      <w:pPr>
        <w:spacing w:after="0"/>
      </w:pPr>
      <w:r>
        <w:t>New Business: None</w:t>
      </w:r>
    </w:p>
    <w:p w:rsidR="00483AC8" w:rsidRDefault="00483AC8" w:rsidP="00416950">
      <w:pPr>
        <w:spacing w:after="0"/>
      </w:pPr>
    </w:p>
    <w:p w:rsidR="00483AC8" w:rsidRDefault="00483AC8" w:rsidP="00416950">
      <w:pPr>
        <w:spacing w:after="0"/>
      </w:pPr>
      <w:r>
        <w:t>In Committee report, Councilmember Edward Rabu</w:t>
      </w:r>
      <w:r w:rsidR="00EB5B8E">
        <w:t>n stated that the City interviewed candidates</w:t>
      </w:r>
      <w:r>
        <w:t xml:space="preserve"> for the two </w:t>
      </w:r>
      <w:r w:rsidR="00EB5B8E">
        <w:t xml:space="preserve">vacant </w:t>
      </w:r>
      <w:r>
        <w:t>positions open in the Public Works Department.</w:t>
      </w:r>
    </w:p>
    <w:p w:rsidR="00483AC8" w:rsidRDefault="00483AC8" w:rsidP="00416950">
      <w:pPr>
        <w:spacing w:after="0"/>
      </w:pPr>
    </w:p>
    <w:p w:rsidR="00483AC8" w:rsidRDefault="00483AC8" w:rsidP="00416950">
      <w:pPr>
        <w:spacing w:after="0"/>
      </w:pPr>
      <w:r>
        <w:t>Staff Reports: None</w:t>
      </w:r>
    </w:p>
    <w:p w:rsidR="00483AC8" w:rsidRDefault="00483AC8" w:rsidP="00416950">
      <w:pPr>
        <w:spacing w:after="0"/>
      </w:pPr>
    </w:p>
    <w:p w:rsidR="00483AC8" w:rsidRDefault="00483AC8" w:rsidP="00416950">
      <w:pPr>
        <w:spacing w:after="0"/>
      </w:pPr>
      <w:r>
        <w:t>Ordinance Readings: None</w:t>
      </w:r>
    </w:p>
    <w:p w:rsidR="00483AC8" w:rsidRDefault="00483AC8" w:rsidP="00416950">
      <w:pPr>
        <w:spacing w:after="0"/>
      </w:pPr>
    </w:p>
    <w:p w:rsidR="00483AC8" w:rsidRDefault="00483AC8" w:rsidP="00416950">
      <w:pPr>
        <w:spacing w:after="0"/>
      </w:pPr>
      <w:r>
        <w:t xml:space="preserve">Stephanie Hannah made a motion to enter into executive session to discuss </w:t>
      </w:r>
      <w:r w:rsidR="00AC4849">
        <w:rPr>
          <w:b/>
        </w:rPr>
        <w:t xml:space="preserve">Personnel and Real Estate Acquisition. </w:t>
      </w:r>
      <w:r>
        <w:t xml:space="preserve"> Wayne Favors seconded the motion; all in favor.</w:t>
      </w:r>
    </w:p>
    <w:p w:rsidR="009507A2" w:rsidRPr="00D64211" w:rsidRDefault="009507A2" w:rsidP="009507A2">
      <w:pPr>
        <w:pStyle w:val="ListParagraph"/>
        <w:numPr>
          <w:ilvl w:val="0"/>
          <w:numId w:val="1"/>
        </w:numPr>
        <w:spacing w:after="0"/>
      </w:pPr>
      <w:r>
        <w:lastRenderedPageBreak/>
        <w:t xml:space="preserve">That this Mayor and Council now enter into closed session as allowed by O.C.G.A. ₴ 50-14-4, and pursuant to the advice by the City Attorney, for the purpose of discussing the following </w:t>
      </w:r>
      <w:r>
        <w:rPr>
          <w:b/>
        </w:rPr>
        <w:t>Pe</w:t>
      </w:r>
      <w:r w:rsidR="00AC4849">
        <w:rPr>
          <w:b/>
        </w:rPr>
        <w:t>rsonnel Matters and Real Estate Acquisition.</w:t>
      </w:r>
    </w:p>
    <w:p w:rsidR="00D64211" w:rsidRDefault="00D64211" w:rsidP="00D64211">
      <w:pPr>
        <w:spacing w:after="0"/>
      </w:pPr>
    </w:p>
    <w:p w:rsidR="00D64211" w:rsidRDefault="00D64211" w:rsidP="00D64211">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4E5D39" w:rsidRDefault="004E5D39" w:rsidP="004E5D39">
      <w:pPr>
        <w:pStyle w:val="ListParagraph"/>
      </w:pPr>
    </w:p>
    <w:p w:rsidR="004E5D39" w:rsidRDefault="004E5D39" w:rsidP="004E5D39">
      <w:pPr>
        <w:spacing w:after="0"/>
      </w:pPr>
      <w:r>
        <w:t xml:space="preserve">Back in open session Stephanie Hannah made a motion to increase </w:t>
      </w:r>
      <w:r w:rsidR="00EB5B8E">
        <w:t xml:space="preserve">the salary of </w:t>
      </w:r>
      <w:r>
        <w:t>Wastewater Superintendent Kristopher Kraft salary to $53,415.55 (Grade 11, Step 13) based on his 6</w:t>
      </w:r>
      <w:r w:rsidR="00B904DF">
        <w:t>-month working test evaluation to be effective</w:t>
      </w:r>
      <w:r>
        <w:t xml:space="preserve"> July 18, 2019. Edward Rabun seconded the motion; all in favor.</w:t>
      </w:r>
    </w:p>
    <w:p w:rsidR="00041428" w:rsidRDefault="00041428" w:rsidP="004E5D39">
      <w:pPr>
        <w:spacing w:after="0"/>
      </w:pPr>
    </w:p>
    <w:p w:rsidR="00041428" w:rsidRDefault="00041428" w:rsidP="004E5D39">
      <w:pPr>
        <w:spacing w:after="0"/>
      </w:pPr>
      <w:r>
        <w:t>Edward Rabun made a motion to hire Christopher Holdeman as a full-time employee in the Public Works Department at the rate of $14.23 per hour (Grade 5, Step 12) to be effective June 24, 2019. Stephanie Hannah seconded the motion; all in favor. Pursuant to the City’s Personnel Policy, Mr. Holdeman will be a probationary employee for the first six months of employment.</w:t>
      </w:r>
    </w:p>
    <w:p w:rsidR="00041428" w:rsidRDefault="00041428" w:rsidP="004E5D39">
      <w:pPr>
        <w:spacing w:after="0"/>
      </w:pPr>
    </w:p>
    <w:p w:rsidR="00041428" w:rsidRDefault="00041428" w:rsidP="004E5D39">
      <w:pPr>
        <w:spacing w:after="0"/>
      </w:pPr>
      <w:r>
        <w:t>Stephanie Hannah made a motion to hire Branden Anderson as a full-time employee</w:t>
      </w:r>
      <w:r w:rsidR="00EB5B8E">
        <w:t xml:space="preserve"> (Utility Worker 1)</w:t>
      </w:r>
      <w:r>
        <w:t xml:space="preserve"> in the Public Wor</w:t>
      </w:r>
      <w:r w:rsidR="00EB5B8E">
        <w:t>ks Department at the rate of $15</w:t>
      </w:r>
      <w:bookmarkStart w:id="0" w:name="_GoBack"/>
      <w:bookmarkEnd w:id="0"/>
      <w:r>
        <w:t>.31 per hour (Grade 5, Step 14) to be effective July 15, 2019. Wayne Favors seconded the motion; all in favor. Pursuant to the City’s Personnel Policy, Mr. Anderson will be a probationary employee for the first six months of employment.</w:t>
      </w:r>
    </w:p>
    <w:p w:rsidR="00041428" w:rsidRDefault="00041428" w:rsidP="004E5D39">
      <w:pPr>
        <w:spacing w:after="0"/>
      </w:pPr>
    </w:p>
    <w:p w:rsidR="00041428" w:rsidRDefault="00963A50" w:rsidP="004E5D39">
      <w:pPr>
        <w:spacing w:after="0"/>
      </w:pPr>
      <w:r>
        <w:t>There being no further business, Wayne Favors made a motion to adjourned at 7:11 pm. Edward Rabun seconded the motion; all in favor.</w:t>
      </w:r>
    </w:p>
    <w:p w:rsidR="00963A50" w:rsidRDefault="00963A50" w:rsidP="004E5D39">
      <w:pPr>
        <w:spacing w:after="0"/>
      </w:pPr>
    </w:p>
    <w:p w:rsidR="00963A50" w:rsidRDefault="00963A50" w:rsidP="004E5D39">
      <w:pPr>
        <w:spacing w:after="0"/>
      </w:pPr>
    </w:p>
    <w:p w:rsidR="00963A50" w:rsidRDefault="00963A50" w:rsidP="004E5D39">
      <w:pPr>
        <w:spacing w:after="0"/>
      </w:pPr>
      <w:r>
        <w:t>Janee Miller</w:t>
      </w:r>
    </w:p>
    <w:p w:rsidR="00963A50" w:rsidRDefault="00963A50" w:rsidP="004E5D39">
      <w:pPr>
        <w:spacing w:after="0"/>
      </w:pPr>
      <w:r>
        <w:t>City Clerk</w:t>
      </w:r>
    </w:p>
    <w:p w:rsidR="00041428" w:rsidRDefault="00041428" w:rsidP="004E5D39">
      <w:pPr>
        <w:spacing w:after="0"/>
      </w:pPr>
    </w:p>
    <w:p w:rsidR="00041428" w:rsidRDefault="00041428" w:rsidP="004E5D39">
      <w:pPr>
        <w:spacing w:after="0"/>
      </w:pPr>
    </w:p>
    <w:p w:rsidR="004E5D39" w:rsidRDefault="004E5D39" w:rsidP="004E5D39">
      <w:pPr>
        <w:spacing w:after="0"/>
      </w:pPr>
    </w:p>
    <w:p w:rsidR="004E5D39" w:rsidRDefault="004E5D39" w:rsidP="004E5D39">
      <w:pPr>
        <w:spacing w:after="0"/>
      </w:pPr>
    </w:p>
    <w:p w:rsidR="00D64211" w:rsidRDefault="00D64211" w:rsidP="00D64211">
      <w:pPr>
        <w:pStyle w:val="ListParagraph"/>
      </w:pPr>
    </w:p>
    <w:p w:rsidR="00D64211" w:rsidRDefault="00D64211" w:rsidP="00D64211">
      <w:pPr>
        <w:spacing w:after="0"/>
      </w:pPr>
    </w:p>
    <w:p w:rsidR="00483AC8" w:rsidRDefault="00483AC8" w:rsidP="00416950">
      <w:pPr>
        <w:spacing w:after="0"/>
      </w:pPr>
      <w:r>
        <w:t xml:space="preserve"> </w:t>
      </w:r>
    </w:p>
    <w:p w:rsidR="00837A92" w:rsidRDefault="00837A92" w:rsidP="00416950">
      <w:pPr>
        <w:spacing w:after="0"/>
      </w:pPr>
    </w:p>
    <w:p w:rsidR="00837A92" w:rsidRDefault="00837A92" w:rsidP="00416950">
      <w:pPr>
        <w:spacing w:after="0"/>
      </w:pPr>
    </w:p>
    <w:sectPr w:rsidR="0083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79"/>
    <w:multiLevelType w:val="hybridMultilevel"/>
    <w:tmpl w:val="3C981398"/>
    <w:lvl w:ilvl="0" w:tplc="1F16F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50"/>
    <w:rsid w:val="00041428"/>
    <w:rsid w:val="00416950"/>
    <w:rsid w:val="00483AC8"/>
    <w:rsid w:val="004E5D39"/>
    <w:rsid w:val="0062546E"/>
    <w:rsid w:val="0066377A"/>
    <w:rsid w:val="00837A92"/>
    <w:rsid w:val="009507A2"/>
    <w:rsid w:val="00963A50"/>
    <w:rsid w:val="00AC4849"/>
    <w:rsid w:val="00B904DF"/>
    <w:rsid w:val="00C60B09"/>
    <w:rsid w:val="00D42DF7"/>
    <w:rsid w:val="00D64211"/>
    <w:rsid w:val="00EB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C5F62-7EC3-4589-8A89-C3B6A5A4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A2"/>
    <w:pPr>
      <w:ind w:left="720"/>
      <w:contextualSpacing/>
    </w:pPr>
  </w:style>
  <w:style w:type="paragraph" w:styleId="BalloonText">
    <w:name w:val="Balloon Text"/>
    <w:basedOn w:val="Normal"/>
    <w:link w:val="BalloonTextChar"/>
    <w:uiPriority w:val="99"/>
    <w:semiHidden/>
    <w:unhideWhenUsed/>
    <w:rsid w:val="0096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20</cp:revision>
  <cp:lastPrinted>2019-07-17T15:42:00Z</cp:lastPrinted>
  <dcterms:created xsi:type="dcterms:W3CDTF">2019-07-17T12:41:00Z</dcterms:created>
  <dcterms:modified xsi:type="dcterms:W3CDTF">2019-09-10T12:50:00Z</dcterms:modified>
</cp:coreProperties>
</file>